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5A9A5285"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636FD6">
        <w:rPr>
          <w:rFonts w:asciiTheme="minorHAnsi" w:hAnsiTheme="minorHAnsi"/>
          <w:color w:val="0000FF"/>
          <w:sz w:val="22"/>
          <w:szCs w:val="22"/>
        </w:rPr>
        <w:t>71</w:t>
      </w:r>
      <w:r w:rsidR="006444A8">
        <w:rPr>
          <w:rFonts w:asciiTheme="minorHAnsi" w:hAnsiTheme="minorHAnsi"/>
          <w:color w:val="0000FF"/>
          <w:sz w:val="22"/>
          <w:szCs w:val="22"/>
        </w:rPr>
        <w:t>/</w:t>
      </w:r>
      <w:r w:rsidR="00F03353">
        <w:rPr>
          <w:rFonts w:asciiTheme="minorHAnsi" w:hAnsiTheme="minorHAnsi"/>
          <w:color w:val="0000FF"/>
          <w:sz w:val="22"/>
          <w:szCs w:val="22"/>
        </w:rPr>
        <w:t>2</w:t>
      </w:r>
      <w:r w:rsidR="00F250B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4A4253D3"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07C3B4D0" w:rsidR="00F255F2" w:rsidRPr="00CE1623" w:rsidRDefault="00065637"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5684B3B9" wp14:editId="79C06688">
            <wp:simplePos x="0" y="0"/>
            <wp:positionH relativeFrom="page">
              <wp:posOffset>6383020</wp:posOffset>
            </wp:positionH>
            <wp:positionV relativeFrom="page">
              <wp:posOffset>1661795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70AAFEE7" wp14:editId="10612475">
                <wp:simplePos x="0" y="0"/>
                <wp:positionH relativeFrom="column">
                  <wp:posOffset>5231765</wp:posOffset>
                </wp:positionH>
                <wp:positionV relativeFrom="page">
                  <wp:posOffset>1544955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835CFCE" w14:textId="77777777" w:rsidR="00065637" w:rsidRPr="00071F63" w:rsidRDefault="00065637" w:rsidP="0006563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D966E8326244D589FB9C0435126C483"/>
                                </w:placeholder>
                                <w:showingPlcHdr/>
                              </w:sdtPr>
                              <w:sdtEndPr/>
                              <w:sdtContent>
                                <w:r w:rsidRPr="00EE0691">
                                  <w:rPr>
                                    <w:rStyle w:val="Zstupntext"/>
                                    <w:rFonts w:asciiTheme="minorHAnsi" w:hAnsiTheme="minorHAnsi" w:cstheme="minorHAnsi"/>
                                    <w:b w:val="0"/>
                                  </w:rPr>
                                  <w:t>VSB/25/030386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AAFEE7" id="_x0000_t202" coordsize="21600,21600" o:spt="202" path="m,l,21600r21600,l21600,xe">
                <v:stroke joinstyle="miter"/>
                <v:path gradientshapeok="t" o:connecttype="rect"/>
              </v:shapetype>
              <v:shape id="Textové pole 2" o:spid="_x0000_s1026" type="#_x0000_t202" style="position:absolute;left:0;text-align:left;margin-left:411.95pt;margin-top:12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" stroked="f">
                <v:textbox>
                  <w:txbxContent>
                    <w:p w14:paraId="4835CFCE" w14:textId="77777777" w:rsidR="00065637" w:rsidRPr="00071F63" w:rsidRDefault="00065637" w:rsidP="0006563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D966E8326244D589FB9C0435126C483"/>
                          </w:placeholder>
                          <w:showingPlcHdr/>
                        </w:sdtPr>
                        <w:sdtEndPr/>
                        <w:sdtContent>
                          <w:r w:rsidRPr="00EE0691">
                            <w:rPr>
                              <w:rStyle w:val="Zstupntext"/>
                              <w:rFonts w:asciiTheme="minorHAnsi" w:hAnsiTheme="minorHAnsi" w:cstheme="minorHAnsi"/>
                              <w:b w:val="0"/>
                            </w:rPr>
                            <w:t>VSB/25/030386</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30C32A9E"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EA588C">
        <w:rPr>
          <w:rFonts w:asciiTheme="minorHAnsi" w:hAnsiTheme="minorHAnsi"/>
          <w:b/>
          <w:i/>
        </w:rPr>
        <w:t>10</w:t>
      </w:r>
      <w:r w:rsidR="0016098C" w:rsidRPr="0016098C">
        <w:rPr>
          <w:rFonts w:asciiTheme="minorHAnsi" w:hAnsiTheme="minorHAnsi"/>
          <w:b/>
          <w:i/>
        </w:rPr>
        <w:t>/20</w:t>
      </w:r>
      <w:r w:rsidR="00F03353">
        <w:rPr>
          <w:rFonts w:asciiTheme="minorHAnsi" w:hAnsiTheme="minorHAnsi"/>
          <w:b/>
          <w:i/>
        </w:rPr>
        <w:t>2</w:t>
      </w:r>
      <w:r w:rsidR="00F250B7">
        <w:rPr>
          <w:rFonts w:asciiTheme="minorHAnsi" w:hAnsiTheme="minorHAnsi"/>
          <w:b/>
          <w:i/>
        </w:rPr>
        <w:t>5</w:t>
      </w:r>
    </w:p>
    <w:p w14:paraId="4E0CD3F7" w14:textId="13E049FB"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uzavřená ve smyslu ust. § 2079 a násl. zák. č. 89/2012 Sb., občanského zákoníku</w:t>
      </w:r>
    </w:p>
    <w:p w14:paraId="5D2C7702" w14:textId="4087FF6C" w:rsidR="00B61944" w:rsidRPr="00CE1623" w:rsidRDefault="00B61944">
      <w:pPr>
        <w:pStyle w:val="Zkladntext"/>
        <w:jc w:val="center"/>
        <w:rPr>
          <w:rFonts w:asciiTheme="minorHAnsi" w:hAnsiTheme="minorHAnsi"/>
          <w:b/>
          <w:sz w:val="22"/>
          <w:szCs w:val="22"/>
        </w:rPr>
      </w:pPr>
    </w:p>
    <w:p w14:paraId="0DDE5E1F" w14:textId="459C7FBE"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1370C20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0C1813EE"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6717E760"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5BBD2F89"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814D1F5"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2383E28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67434B0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21835CD"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6F1E7134"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02D5E1E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720C32" w:rsidRDefault="00551859" w:rsidP="00551859">
      <w:pPr>
        <w:pStyle w:val="Bezmezer"/>
        <w:numPr>
          <w:ilvl w:val="0"/>
          <w:numId w:val="17"/>
        </w:numPr>
        <w:tabs>
          <w:tab w:val="num" w:pos="1800"/>
        </w:tabs>
        <w:spacing w:before="120"/>
        <w:jc w:val="both"/>
        <w:rPr>
          <w:rFonts w:asciiTheme="minorHAnsi" w:hAnsiTheme="minorHAnsi" w:cs="Times New Roman"/>
        </w:rPr>
      </w:pPr>
      <w:r w:rsidRPr="00720C32">
        <w:rPr>
          <w:rFonts w:asciiTheme="minorHAnsi" w:hAnsiTheme="minorHAnsi" w:cs="Times New Roman"/>
        </w:rPr>
        <w:t>Kupující uzavírá s prodávajícím tuto smlouvu za účelem realizace projektu:</w:t>
      </w:r>
    </w:p>
    <w:p w14:paraId="12E166AD" w14:textId="53F82A2C" w:rsidR="00551859" w:rsidRPr="00C73765" w:rsidRDefault="007B5DD9" w:rsidP="00551859">
      <w:pPr>
        <w:pStyle w:val="Bezmezer"/>
        <w:spacing w:before="120"/>
        <w:ind w:left="360"/>
        <w:jc w:val="both"/>
        <w:rPr>
          <w:rFonts w:asciiTheme="minorHAnsi" w:hAnsiTheme="minorHAnsi" w:cs="Times New Roman"/>
        </w:rPr>
      </w:pPr>
      <w:bookmarkStart w:id="0" w:name="_Hlk76640760"/>
      <w:r w:rsidRPr="00720C32">
        <w:rPr>
          <w:rFonts w:asciiTheme="minorHAnsi" w:hAnsiTheme="minorHAnsi" w:cs="Times New Roman"/>
          <w:b/>
          <w:bCs/>
        </w:rPr>
        <w:t>Evropský digitální inovační hub Ostrava („EDIH</w:t>
      </w:r>
      <w:r w:rsidR="004736E5">
        <w:rPr>
          <w:rFonts w:asciiTheme="minorHAnsi" w:hAnsiTheme="minorHAnsi" w:cs="Times New Roman"/>
          <w:b/>
          <w:bCs/>
        </w:rPr>
        <w:t xml:space="preserve"> </w:t>
      </w:r>
      <w:r w:rsidRPr="00720C32">
        <w:rPr>
          <w:rFonts w:asciiTheme="minorHAnsi" w:hAnsiTheme="minorHAnsi" w:cs="Times New Roman"/>
          <w:b/>
          <w:bCs/>
        </w:rPr>
        <w:t>Ostrava"), číslo projektu 101083551</w:t>
      </w:r>
      <w:r w:rsidRPr="00720C32">
        <w:rPr>
          <w:rFonts w:asciiTheme="minorHAnsi" w:hAnsiTheme="minorHAnsi" w:cs="Times New Roman"/>
        </w:rPr>
        <w:t xml:space="preserve">, </w:t>
      </w:r>
      <w:bookmarkEnd w:id="0"/>
      <w:r w:rsidR="009F4EFE" w:rsidRPr="009F4EFE">
        <w:rPr>
          <w:rFonts w:asciiTheme="minorHAnsi" w:hAnsiTheme="minorHAnsi" w:cs="Times New Roman"/>
        </w:rPr>
        <w:t xml:space="preserve">který je spolufinancován z prostředků Evropské unie, přičemž tento projekt je rovněž podpořen financováním ze strany </w:t>
      </w:r>
      <w:r w:rsidR="009F4EFE" w:rsidRPr="009F4EFE">
        <w:rPr>
          <w:rFonts w:asciiTheme="minorHAnsi" w:hAnsiTheme="minorHAnsi" w:cs="Times New Roman"/>
          <w:b/>
          <w:bCs/>
        </w:rPr>
        <w:t>MPO, reg. č. projektu EDIH1.5.01.4</w:t>
      </w:r>
      <w:r w:rsidR="009F4EFE" w:rsidRPr="009F4EFE">
        <w:rPr>
          <w:rFonts w:asciiTheme="minorHAnsi" w:hAnsiTheme="minorHAnsi" w:cs="Times New Roman"/>
        </w:rPr>
        <w:t xml:space="preserve">, a to v rámci </w:t>
      </w:r>
      <w:r w:rsidR="009F4EFE" w:rsidRPr="009F4EFE">
        <w:rPr>
          <w:rFonts w:asciiTheme="minorHAnsi" w:hAnsiTheme="minorHAnsi" w:cs="Times New Roman"/>
          <w:b/>
          <w:bCs/>
        </w:rPr>
        <w:t>NEXT GENERATION EU</w:t>
      </w:r>
      <w:r w:rsidR="009F4EFE" w:rsidRPr="009F4EFE">
        <w:rPr>
          <w:rFonts w:asciiTheme="minorHAnsi" w:hAnsiTheme="minorHAnsi" w:cs="Times New Roman"/>
        </w:rPr>
        <w:t>.</w:t>
      </w:r>
      <w:r w:rsidR="009F4EFE">
        <w:rPr>
          <w:rFonts w:asciiTheme="minorHAnsi" w:hAnsiTheme="minorHAnsi" w:cs="Times New Roman"/>
        </w:rPr>
        <w:t xml:space="preserve"> </w:t>
      </w:r>
      <w:r w:rsidR="00551859" w:rsidRPr="00096D09">
        <w:rPr>
          <w:rFonts w:asciiTheme="minorHAnsi" w:hAnsiTheme="minorHAnsi" w:cs="Times New Roman"/>
        </w:rPr>
        <w:t>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w:t>
      </w:r>
      <w:r w:rsidRPr="00812A76">
        <w:rPr>
          <w:rFonts w:asciiTheme="minorHAnsi" w:hAnsiTheme="minorHAnsi"/>
          <w:sz w:val="22"/>
          <w:szCs w:val="22"/>
        </w:rPr>
        <w:lastRenderedPageBreak/>
        <w:t>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141DD2C6" w14:textId="2C315E1E" w:rsidR="001D6F9A" w:rsidRPr="001D6F9A" w:rsidRDefault="00551859" w:rsidP="00ED1703">
      <w:pPr>
        <w:pStyle w:val="Zkladntext"/>
        <w:numPr>
          <w:ilvl w:val="0"/>
          <w:numId w:val="25"/>
        </w:numPr>
        <w:tabs>
          <w:tab w:val="left" w:pos="0"/>
        </w:tabs>
        <w:spacing w:after="120"/>
        <w:rPr>
          <w:rFonts w:asciiTheme="minorHAnsi" w:hAnsiTheme="minorHAnsi" w:cstheme="minorHAnsi"/>
          <w:sz w:val="22"/>
          <w:szCs w:val="22"/>
        </w:rPr>
      </w:pPr>
      <w:r w:rsidRPr="001D6F9A">
        <w:rPr>
          <w:rFonts w:asciiTheme="minorHAnsi" w:hAnsiTheme="minorHAnsi" w:cstheme="minorHAnsi"/>
          <w:sz w:val="22"/>
          <w:szCs w:val="22"/>
        </w:rPr>
        <w:t xml:space="preserve">Prodávající vystaví daňový doklad </w:t>
      </w:r>
      <w:r w:rsidR="0020274B" w:rsidRPr="001D6F9A">
        <w:rPr>
          <w:rFonts w:asciiTheme="minorHAnsi" w:hAnsiTheme="minorHAnsi" w:cstheme="minorHAnsi"/>
          <w:sz w:val="22"/>
          <w:szCs w:val="22"/>
        </w:rPr>
        <w:t xml:space="preserve">pro POBJ </w:t>
      </w:r>
      <w:r w:rsidRPr="001D6F9A">
        <w:rPr>
          <w:rFonts w:asciiTheme="minorHAnsi" w:hAnsiTheme="minorHAnsi" w:cstheme="minorHAnsi"/>
          <w:sz w:val="22"/>
          <w:szCs w:val="22"/>
        </w:rPr>
        <w:t>(dále také „faktura“) dle přílohy č.</w:t>
      </w:r>
      <w:r w:rsidR="0020274B" w:rsidRPr="001D6F9A">
        <w:rPr>
          <w:rFonts w:asciiTheme="minorHAnsi" w:hAnsiTheme="minorHAnsi" w:cstheme="minorHAnsi"/>
          <w:sz w:val="22"/>
          <w:szCs w:val="22"/>
        </w:rPr>
        <w:t> </w:t>
      </w:r>
      <w:r w:rsidRPr="001D6F9A">
        <w:rPr>
          <w:rFonts w:asciiTheme="minorHAnsi" w:hAnsiTheme="minorHAnsi" w:cstheme="minorHAnsi"/>
          <w:sz w:val="22"/>
          <w:szCs w:val="22"/>
        </w:rPr>
        <w:t xml:space="preserve">1. Na faktuře musí být uvedeno: </w:t>
      </w:r>
      <w:r w:rsidRPr="001D6F9A">
        <w:rPr>
          <w:rFonts w:asciiTheme="minorHAnsi" w:hAnsiTheme="minorHAnsi" w:cstheme="minorHAnsi"/>
          <w:b/>
          <w:bCs/>
          <w:color w:val="202124"/>
          <w:sz w:val="22"/>
          <w:szCs w:val="22"/>
          <w:shd w:val="clear" w:color="auto" w:fill="FFFFFF"/>
        </w:rPr>
        <w:t>„</w:t>
      </w:r>
      <w:r w:rsidR="001D6F9A" w:rsidRPr="001D6F9A">
        <w:rPr>
          <w:rFonts w:asciiTheme="minorHAnsi" w:hAnsiTheme="minorHAnsi" w:cstheme="minorHAnsi"/>
          <w:b/>
          <w:bCs/>
          <w:sz w:val="22"/>
          <w:szCs w:val="22"/>
        </w:rPr>
        <w:t>EDIHOstrava, číslo projektu 101083551 a EDIH1.5.01.4</w:t>
      </w:r>
      <w:r w:rsidR="001D6F9A" w:rsidRPr="001D6F9A">
        <w:rPr>
          <w:rFonts w:asciiTheme="minorHAnsi" w:hAnsiTheme="minorHAnsi"/>
          <w:b/>
          <w:bCs/>
        </w:rPr>
        <w:t>“</w:t>
      </w:r>
    </w:p>
    <w:p w14:paraId="385A1FF4" w14:textId="0DF6E53D"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6D5A3D" w:rsidRPr="00415C78">
        <w:rPr>
          <w:rFonts w:asciiTheme="minorHAnsi" w:hAnsiTheme="minorHAnsi"/>
          <w:sz w:val="22"/>
          <w:szCs w:val="22"/>
        </w:rPr>
        <w:t>uveden</w:t>
      </w:r>
      <w:r w:rsidR="006D5A3D">
        <w:rPr>
          <w:rFonts w:asciiTheme="minorHAnsi" w:hAnsiTheme="minorHAnsi"/>
          <w:sz w:val="22"/>
          <w:szCs w:val="22"/>
        </w:rPr>
        <w:t>ou</w:t>
      </w:r>
      <w:r w:rsidR="006D5A3D"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8CE406D" w14:textId="77777777" w:rsidR="000C4342" w:rsidRPr="004E0A70" w:rsidRDefault="000C4342" w:rsidP="000C4342">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Pr>
          <w:rFonts w:asciiTheme="minorHAnsi" w:hAnsiTheme="minorHAnsi"/>
          <w:sz w:val="22"/>
          <w:szCs w:val="22"/>
        </w:rPr>
        <w:t>30 dnů od nahlášení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5F6FE74D"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w:t>
      </w:r>
      <w:r w:rsidRPr="00CE1623">
        <w:rPr>
          <w:rFonts w:asciiTheme="minorHAnsi" w:hAnsiTheme="minorHAnsi" w:cs="Times New Roman"/>
          <w:sz w:val="22"/>
          <w:szCs w:val="22"/>
        </w:rPr>
        <w:t xml:space="preserve">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5311910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A10C02">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1CAC" w14:textId="77777777" w:rsidR="00EE1729" w:rsidRDefault="00EE1729">
      <w:r>
        <w:separator/>
      </w:r>
    </w:p>
  </w:endnote>
  <w:endnote w:type="continuationSeparator" w:id="0">
    <w:p w14:paraId="4D9A9E15" w14:textId="77777777" w:rsidR="00EE1729" w:rsidRDefault="00EE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57B8" w14:textId="77777777" w:rsidR="00EE1729" w:rsidRDefault="00EE1729">
      <w:r>
        <w:separator/>
      </w:r>
    </w:p>
  </w:footnote>
  <w:footnote w:type="continuationSeparator" w:id="0">
    <w:p w14:paraId="36CB9316" w14:textId="77777777" w:rsidR="00EE1729" w:rsidRDefault="00EE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72A5B72" w:rsidR="009D5AD9" w:rsidRDefault="00AF7051" w:rsidP="00D63D57">
    <w:pPr>
      <w:pStyle w:val="Zhlav"/>
      <w:tabs>
        <w:tab w:val="clear" w:pos="4536"/>
        <w:tab w:val="clear" w:pos="9072"/>
      </w:tabs>
      <w:jc w:val="center"/>
    </w:pPr>
    <w:r>
      <w:rPr>
        <w:noProof/>
      </w:rPr>
      <w:drawing>
        <wp:anchor distT="0" distB="0" distL="114300" distR="114300" simplePos="0" relativeHeight="251666432" behindDoc="0" locked="0" layoutInCell="1" allowOverlap="1" wp14:anchorId="63C41F25" wp14:editId="67EDDC08">
          <wp:simplePos x="0" y="0"/>
          <wp:positionH relativeFrom="column">
            <wp:posOffset>736600</wp:posOffset>
          </wp:positionH>
          <wp:positionV relativeFrom="paragraph">
            <wp:posOffset>112395</wp:posOffset>
          </wp:positionV>
          <wp:extent cx="3049270" cy="490220"/>
          <wp:effectExtent l="0" t="0" r="0" b="5080"/>
          <wp:wrapNone/>
          <wp:docPr id="1134453806" name="Obrázek 1" descr="Obsah obrázku text, Písmo, snímek obrazovky, Elektricky modrá&#10;&#10;Obsah vygenerovaný umělou inteligencí může být nesprávný.">
            <a:extLst xmlns:a="http://schemas.openxmlformats.org/drawingml/2006/main">
              <a:ext uri="{FF2B5EF4-FFF2-40B4-BE49-F238E27FC236}">
                <a16:creationId xmlns:a16="http://schemas.microsoft.com/office/drawing/2014/main" id="{D051A47C-DA3D-CF77-7034-19F712E200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snímek obrazovky, Elektricky modrá&#10;&#10;Obsah vygenerovaný umělou inteligencí může být nesprávný.">
                    <a:extLst>
                      <a:ext uri="{FF2B5EF4-FFF2-40B4-BE49-F238E27FC236}">
                        <a16:creationId xmlns:a16="http://schemas.microsoft.com/office/drawing/2014/main" id="{D051A47C-DA3D-CF77-7034-19F712E2007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9270" cy="4902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70C5743C" wp14:editId="275AF821">
          <wp:simplePos x="0" y="0"/>
          <wp:positionH relativeFrom="column">
            <wp:posOffset>4000500</wp:posOffset>
          </wp:positionH>
          <wp:positionV relativeFrom="paragraph">
            <wp:posOffset>63500</wp:posOffset>
          </wp:positionV>
          <wp:extent cx="1005547" cy="577850"/>
          <wp:effectExtent l="0" t="0" r="4445" b="0"/>
          <wp:wrapNone/>
          <wp:docPr id="178527654" name="Obrázek 2" descr="Obsah obrázku Písmo, text, Grafika, logo&#10;&#10;Obsah vygenerovaný umělou inteligencí může být nesprávný.">
            <a:extLst xmlns:a="http://schemas.openxmlformats.org/drawingml/2006/main">
              <a:ext uri="{FF2B5EF4-FFF2-40B4-BE49-F238E27FC236}">
                <a16:creationId xmlns:a16="http://schemas.microsoft.com/office/drawing/2014/main" id="{390F6CAD-6E36-8ADE-D07E-DACFF4586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43531" name="Obrázek 2" descr="Obsah obrázku Písmo, text, Grafika, logo&#10;&#10;Obsah vygenerovaný umělou inteligencí může být nesprávný.">
                    <a:extLst>
                      <a:ext uri="{FF2B5EF4-FFF2-40B4-BE49-F238E27FC236}">
                        <a16:creationId xmlns:a16="http://schemas.microsoft.com/office/drawing/2014/main" id="{390F6CAD-6E36-8ADE-D07E-DACFF458618A}"/>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5547" cy="5778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2E5BDC70" w:rsidR="00C73765" w:rsidRDefault="00AF7051" w:rsidP="00C73765">
    <w:pPr>
      <w:pStyle w:val="Zhlav"/>
      <w:jc w:val="center"/>
    </w:pPr>
    <w:r>
      <w:rPr>
        <w:noProof/>
      </w:rPr>
      <w:drawing>
        <wp:anchor distT="0" distB="0" distL="114300" distR="114300" simplePos="0" relativeHeight="251664384" behindDoc="0" locked="0" layoutInCell="1" allowOverlap="1" wp14:anchorId="5E4B8F76" wp14:editId="38E76F0F">
          <wp:simplePos x="0" y="0"/>
          <wp:positionH relativeFrom="column">
            <wp:posOffset>3868420</wp:posOffset>
          </wp:positionH>
          <wp:positionV relativeFrom="paragraph">
            <wp:posOffset>37465</wp:posOffset>
          </wp:positionV>
          <wp:extent cx="1005547" cy="577850"/>
          <wp:effectExtent l="0" t="0" r="4445" b="0"/>
          <wp:wrapNone/>
          <wp:docPr id="1588643531" name="Obrázek 2" descr="Obsah obrázku Písmo, text, Grafika, logo&#10;&#10;Obsah vygenerovaný umělou inteligencí může být nesprávný.">
            <a:extLst xmlns:a="http://schemas.openxmlformats.org/drawingml/2006/main">
              <a:ext uri="{FF2B5EF4-FFF2-40B4-BE49-F238E27FC236}">
                <a16:creationId xmlns:a16="http://schemas.microsoft.com/office/drawing/2014/main" id="{390F6CAD-6E36-8ADE-D07E-DACFF4586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43531" name="Obrázek 2" descr="Obsah obrázku Písmo, text, Grafika, logo&#10;&#10;Obsah vygenerovaný umělou inteligencí může být nesprávný.">
                    <a:extLst>
                      <a:ext uri="{FF2B5EF4-FFF2-40B4-BE49-F238E27FC236}">
                        <a16:creationId xmlns:a16="http://schemas.microsoft.com/office/drawing/2014/main" id="{390F6CAD-6E36-8ADE-D07E-DACFF458618A}"/>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547" cy="577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1B43028" wp14:editId="04DFE601">
          <wp:simplePos x="0" y="0"/>
          <wp:positionH relativeFrom="column">
            <wp:posOffset>604520</wp:posOffset>
          </wp:positionH>
          <wp:positionV relativeFrom="paragraph">
            <wp:posOffset>86360</wp:posOffset>
          </wp:positionV>
          <wp:extent cx="3049524" cy="490355"/>
          <wp:effectExtent l="0" t="0" r="0" b="5080"/>
          <wp:wrapNone/>
          <wp:docPr id="2" name="Obrázek 1" descr="Obsah obrázku text, Písmo, snímek obrazovky, Elektricky modrá&#10;&#10;Obsah vygenerovaný umělou inteligencí může být nesprávný.">
            <a:extLst xmlns:a="http://schemas.openxmlformats.org/drawingml/2006/main">
              <a:ext uri="{FF2B5EF4-FFF2-40B4-BE49-F238E27FC236}">
                <a16:creationId xmlns:a16="http://schemas.microsoft.com/office/drawing/2014/main" id="{D051A47C-DA3D-CF77-7034-19F712E200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snímek obrazovky, Elektricky modrá&#10;&#10;Obsah vygenerovaný umělou inteligencí může být nesprávný.">
                    <a:extLst>
                      <a:ext uri="{FF2B5EF4-FFF2-40B4-BE49-F238E27FC236}">
                        <a16:creationId xmlns:a16="http://schemas.microsoft.com/office/drawing/2014/main" id="{D051A47C-DA3D-CF77-7034-19F712E20076}"/>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9524" cy="4903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65637"/>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4CCD"/>
    <w:rsid w:val="00096D09"/>
    <w:rsid w:val="00097A5E"/>
    <w:rsid w:val="000A0B94"/>
    <w:rsid w:val="000A675F"/>
    <w:rsid w:val="000B01AE"/>
    <w:rsid w:val="000B3F4F"/>
    <w:rsid w:val="000B5EF4"/>
    <w:rsid w:val="000C044E"/>
    <w:rsid w:val="000C0AFF"/>
    <w:rsid w:val="000C0EE2"/>
    <w:rsid w:val="000C3338"/>
    <w:rsid w:val="000C4342"/>
    <w:rsid w:val="000C58D7"/>
    <w:rsid w:val="000C6AC1"/>
    <w:rsid w:val="000C714B"/>
    <w:rsid w:val="000D2348"/>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5680"/>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6F9A"/>
    <w:rsid w:val="001D732F"/>
    <w:rsid w:val="001E1421"/>
    <w:rsid w:val="001E15DD"/>
    <w:rsid w:val="001E3F5F"/>
    <w:rsid w:val="001E67FD"/>
    <w:rsid w:val="001E697C"/>
    <w:rsid w:val="001F0B9D"/>
    <w:rsid w:val="001F3E31"/>
    <w:rsid w:val="001F579F"/>
    <w:rsid w:val="001F5A2B"/>
    <w:rsid w:val="001F5AAC"/>
    <w:rsid w:val="00201C77"/>
    <w:rsid w:val="0020274B"/>
    <w:rsid w:val="00206455"/>
    <w:rsid w:val="002074B0"/>
    <w:rsid w:val="00207F93"/>
    <w:rsid w:val="00210A81"/>
    <w:rsid w:val="0021210B"/>
    <w:rsid w:val="00213703"/>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1C26"/>
    <w:rsid w:val="0027243F"/>
    <w:rsid w:val="002772F2"/>
    <w:rsid w:val="00290697"/>
    <w:rsid w:val="0029388D"/>
    <w:rsid w:val="00297D61"/>
    <w:rsid w:val="002A2BB6"/>
    <w:rsid w:val="002A31E7"/>
    <w:rsid w:val="002B3DC6"/>
    <w:rsid w:val="002C04F7"/>
    <w:rsid w:val="002C06BC"/>
    <w:rsid w:val="002C09FB"/>
    <w:rsid w:val="002C4BAB"/>
    <w:rsid w:val="002D2714"/>
    <w:rsid w:val="002D3E01"/>
    <w:rsid w:val="002D58B7"/>
    <w:rsid w:val="002E1007"/>
    <w:rsid w:val="002E4660"/>
    <w:rsid w:val="002E6F5E"/>
    <w:rsid w:val="002F10C1"/>
    <w:rsid w:val="002F251B"/>
    <w:rsid w:val="002F626C"/>
    <w:rsid w:val="002F6D39"/>
    <w:rsid w:val="002F7A38"/>
    <w:rsid w:val="00302687"/>
    <w:rsid w:val="0030531A"/>
    <w:rsid w:val="003109C8"/>
    <w:rsid w:val="00320CFA"/>
    <w:rsid w:val="0032666D"/>
    <w:rsid w:val="00327071"/>
    <w:rsid w:val="00330166"/>
    <w:rsid w:val="00342BC1"/>
    <w:rsid w:val="00344725"/>
    <w:rsid w:val="0034498B"/>
    <w:rsid w:val="00346E17"/>
    <w:rsid w:val="00350380"/>
    <w:rsid w:val="0035045D"/>
    <w:rsid w:val="00350574"/>
    <w:rsid w:val="003520A6"/>
    <w:rsid w:val="00354E6B"/>
    <w:rsid w:val="0035650D"/>
    <w:rsid w:val="00357CA9"/>
    <w:rsid w:val="00362B5A"/>
    <w:rsid w:val="00364AD9"/>
    <w:rsid w:val="003652DF"/>
    <w:rsid w:val="003674C7"/>
    <w:rsid w:val="003705F1"/>
    <w:rsid w:val="0037218B"/>
    <w:rsid w:val="00372467"/>
    <w:rsid w:val="0037329E"/>
    <w:rsid w:val="003818B3"/>
    <w:rsid w:val="00382572"/>
    <w:rsid w:val="00390229"/>
    <w:rsid w:val="003948ED"/>
    <w:rsid w:val="0039762B"/>
    <w:rsid w:val="003A04F6"/>
    <w:rsid w:val="003A2BC2"/>
    <w:rsid w:val="003A33AE"/>
    <w:rsid w:val="003A5A29"/>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99C"/>
    <w:rsid w:val="003F0408"/>
    <w:rsid w:val="003F7E60"/>
    <w:rsid w:val="00400489"/>
    <w:rsid w:val="004022ED"/>
    <w:rsid w:val="00402A4C"/>
    <w:rsid w:val="00413568"/>
    <w:rsid w:val="00416A42"/>
    <w:rsid w:val="00417467"/>
    <w:rsid w:val="00420439"/>
    <w:rsid w:val="00421AAD"/>
    <w:rsid w:val="004231F5"/>
    <w:rsid w:val="00424DB9"/>
    <w:rsid w:val="00425A5E"/>
    <w:rsid w:val="0042610A"/>
    <w:rsid w:val="00427469"/>
    <w:rsid w:val="00427DBF"/>
    <w:rsid w:val="004339A4"/>
    <w:rsid w:val="004347F0"/>
    <w:rsid w:val="004354DD"/>
    <w:rsid w:val="00440D60"/>
    <w:rsid w:val="00443D50"/>
    <w:rsid w:val="00444D65"/>
    <w:rsid w:val="00444DF8"/>
    <w:rsid w:val="004575C6"/>
    <w:rsid w:val="00461F1C"/>
    <w:rsid w:val="004637FF"/>
    <w:rsid w:val="004641E8"/>
    <w:rsid w:val="00465185"/>
    <w:rsid w:val="00465863"/>
    <w:rsid w:val="00465882"/>
    <w:rsid w:val="00465F53"/>
    <w:rsid w:val="00467760"/>
    <w:rsid w:val="0047125F"/>
    <w:rsid w:val="004736AF"/>
    <w:rsid w:val="004736E5"/>
    <w:rsid w:val="004738C9"/>
    <w:rsid w:val="00474EE3"/>
    <w:rsid w:val="004759BE"/>
    <w:rsid w:val="00476CDA"/>
    <w:rsid w:val="00481F2B"/>
    <w:rsid w:val="004842AD"/>
    <w:rsid w:val="0049285E"/>
    <w:rsid w:val="004935FD"/>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597"/>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4103"/>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15E0"/>
    <w:rsid w:val="00564741"/>
    <w:rsid w:val="005712C2"/>
    <w:rsid w:val="005727F1"/>
    <w:rsid w:val="00573406"/>
    <w:rsid w:val="00574C77"/>
    <w:rsid w:val="00576D3B"/>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780"/>
    <w:rsid w:val="005A7A38"/>
    <w:rsid w:val="005B2D44"/>
    <w:rsid w:val="005B32DF"/>
    <w:rsid w:val="005B50AB"/>
    <w:rsid w:val="005B52D9"/>
    <w:rsid w:val="005B58D9"/>
    <w:rsid w:val="005B59CB"/>
    <w:rsid w:val="005C0DCC"/>
    <w:rsid w:val="005C4790"/>
    <w:rsid w:val="005C79A8"/>
    <w:rsid w:val="005D0FD4"/>
    <w:rsid w:val="005D36AE"/>
    <w:rsid w:val="005D467A"/>
    <w:rsid w:val="005D5DEE"/>
    <w:rsid w:val="005D61D6"/>
    <w:rsid w:val="005D68F8"/>
    <w:rsid w:val="005E00F6"/>
    <w:rsid w:val="005E0F5F"/>
    <w:rsid w:val="005E2AC1"/>
    <w:rsid w:val="005F0C54"/>
    <w:rsid w:val="005F1AD3"/>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6FD6"/>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5A3D"/>
    <w:rsid w:val="006D66AE"/>
    <w:rsid w:val="006D6B74"/>
    <w:rsid w:val="006D78D5"/>
    <w:rsid w:val="006E29E0"/>
    <w:rsid w:val="006E2CCB"/>
    <w:rsid w:val="006E5D29"/>
    <w:rsid w:val="006F1F87"/>
    <w:rsid w:val="006F6161"/>
    <w:rsid w:val="006F756F"/>
    <w:rsid w:val="00701CED"/>
    <w:rsid w:val="00702646"/>
    <w:rsid w:val="00705D48"/>
    <w:rsid w:val="00711A87"/>
    <w:rsid w:val="00714980"/>
    <w:rsid w:val="00715388"/>
    <w:rsid w:val="00716A74"/>
    <w:rsid w:val="00720C32"/>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227D"/>
    <w:rsid w:val="007A349C"/>
    <w:rsid w:val="007A7447"/>
    <w:rsid w:val="007A777F"/>
    <w:rsid w:val="007A7ACB"/>
    <w:rsid w:val="007B1B97"/>
    <w:rsid w:val="007B4D6A"/>
    <w:rsid w:val="007B4F7C"/>
    <w:rsid w:val="007B5DD9"/>
    <w:rsid w:val="007B5EC3"/>
    <w:rsid w:val="007C30B1"/>
    <w:rsid w:val="007C3C0F"/>
    <w:rsid w:val="007C6DC2"/>
    <w:rsid w:val="007D0F17"/>
    <w:rsid w:val="007D2E49"/>
    <w:rsid w:val="007D4571"/>
    <w:rsid w:val="007D50B8"/>
    <w:rsid w:val="007E268A"/>
    <w:rsid w:val="007E3E4F"/>
    <w:rsid w:val="007E4FD7"/>
    <w:rsid w:val="007E70EF"/>
    <w:rsid w:val="007E7B98"/>
    <w:rsid w:val="007F31C0"/>
    <w:rsid w:val="007F43C6"/>
    <w:rsid w:val="007F621C"/>
    <w:rsid w:val="008012C3"/>
    <w:rsid w:val="00801882"/>
    <w:rsid w:val="00804FB2"/>
    <w:rsid w:val="00805032"/>
    <w:rsid w:val="00806151"/>
    <w:rsid w:val="0080728C"/>
    <w:rsid w:val="00807D82"/>
    <w:rsid w:val="00811793"/>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578A1"/>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DD1"/>
    <w:rsid w:val="009B3D61"/>
    <w:rsid w:val="009B4FAF"/>
    <w:rsid w:val="009C1E22"/>
    <w:rsid w:val="009C2692"/>
    <w:rsid w:val="009C511D"/>
    <w:rsid w:val="009C5E85"/>
    <w:rsid w:val="009C6B5F"/>
    <w:rsid w:val="009C7680"/>
    <w:rsid w:val="009D06A8"/>
    <w:rsid w:val="009D0797"/>
    <w:rsid w:val="009D3BF8"/>
    <w:rsid w:val="009D5AD9"/>
    <w:rsid w:val="009E3F7B"/>
    <w:rsid w:val="009E4A7B"/>
    <w:rsid w:val="009E52AE"/>
    <w:rsid w:val="009F4EFE"/>
    <w:rsid w:val="009F6D78"/>
    <w:rsid w:val="009F749C"/>
    <w:rsid w:val="00A00BAF"/>
    <w:rsid w:val="00A03E01"/>
    <w:rsid w:val="00A05891"/>
    <w:rsid w:val="00A10C02"/>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4B89"/>
    <w:rsid w:val="00A55038"/>
    <w:rsid w:val="00A55182"/>
    <w:rsid w:val="00A5621F"/>
    <w:rsid w:val="00A56D87"/>
    <w:rsid w:val="00A61046"/>
    <w:rsid w:val="00A63A66"/>
    <w:rsid w:val="00A64E66"/>
    <w:rsid w:val="00A73024"/>
    <w:rsid w:val="00A76721"/>
    <w:rsid w:val="00A82149"/>
    <w:rsid w:val="00A87EDD"/>
    <w:rsid w:val="00A91E1E"/>
    <w:rsid w:val="00A938A7"/>
    <w:rsid w:val="00A93D9C"/>
    <w:rsid w:val="00A95B16"/>
    <w:rsid w:val="00A96440"/>
    <w:rsid w:val="00AA0F46"/>
    <w:rsid w:val="00AA40FE"/>
    <w:rsid w:val="00AA5838"/>
    <w:rsid w:val="00AA5974"/>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AF7051"/>
    <w:rsid w:val="00B00AA2"/>
    <w:rsid w:val="00B03EE4"/>
    <w:rsid w:val="00B0447F"/>
    <w:rsid w:val="00B103B2"/>
    <w:rsid w:val="00B1040B"/>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538F"/>
    <w:rsid w:val="00BA64B6"/>
    <w:rsid w:val="00BA6CB5"/>
    <w:rsid w:val="00BB0190"/>
    <w:rsid w:val="00BB2210"/>
    <w:rsid w:val="00BB3543"/>
    <w:rsid w:val="00BB3C7E"/>
    <w:rsid w:val="00BB435D"/>
    <w:rsid w:val="00BB49C6"/>
    <w:rsid w:val="00BC08B9"/>
    <w:rsid w:val="00BC2CFC"/>
    <w:rsid w:val="00BC2E67"/>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1A8A"/>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EBE"/>
    <w:rsid w:val="00D01AC3"/>
    <w:rsid w:val="00D028C3"/>
    <w:rsid w:val="00D12E9A"/>
    <w:rsid w:val="00D20123"/>
    <w:rsid w:val="00D21870"/>
    <w:rsid w:val="00D225B1"/>
    <w:rsid w:val="00D22CEF"/>
    <w:rsid w:val="00D25BA0"/>
    <w:rsid w:val="00D25BC3"/>
    <w:rsid w:val="00D30ED4"/>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74F78"/>
    <w:rsid w:val="00D76485"/>
    <w:rsid w:val="00D80C3D"/>
    <w:rsid w:val="00D80C76"/>
    <w:rsid w:val="00D82320"/>
    <w:rsid w:val="00D82E99"/>
    <w:rsid w:val="00D83EDA"/>
    <w:rsid w:val="00D8774A"/>
    <w:rsid w:val="00D926E5"/>
    <w:rsid w:val="00D93354"/>
    <w:rsid w:val="00D94533"/>
    <w:rsid w:val="00D950C7"/>
    <w:rsid w:val="00D959F5"/>
    <w:rsid w:val="00D95F21"/>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3CE8"/>
    <w:rsid w:val="00E14863"/>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90B1B"/>
    <w:rsid w:val="00E92458"/>
    <w:rsid w:val="00E94646"/>
    <w:rsid w:val="00E95C52"/>
    <w:rsid w:val="00E97267"/>
    <w:rsid w:val="00E97C31"/>
    <w:rsid w:val="00EA0280"/>
    <w:rsid w:val="00EA099A"/>
    <w:rsid w:val="00EA588C"/>
    <w:rsid w:val="00EB1288"/>
    <w:rsid w:val="00EB55DE"/>
    <w:rsid w:val="00EB6948"/>
    <w:rsid w:val="00EB73A0"/>
    <w:rsid w:val="00EC12AE"/>
    <w:rsid w:val="00EC170E"/>
    <w:rsid w:val="00EC415D"/>
    <w:rsid w:val="00ED2E50"/>
    <w:rsid w:val="00ED68F6"/>
    <w:rsid w:val="00ED7146"/>
    <w:rsid w:val="00EE1729"/>
    <w:rsid w:val="00EE2E00"/>
    <w:rsid w:val="00EF07B9"/>
    <w:rsid w:val="00EF38D1"/>
    <w:rsid w:val="00EF45F8"/>
    <w:rsid w:val="00EF620F"/>
    <w:rsid w:val="00EF6391"/>
    <w:rsid w:val="00EF6A74"/>
    <w:rsid w:val="00F0081C"/>
    <w:rsid w:val="00F00F77"/>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E3E"/>
    <w:rsid w:val="00F3785A"/>
    <w:rsid w:val="00F37A32"/>
    <w:rsid w:val="00F37A95"/>
    <w:rsid w:val="00F45EEE"/>
    <w:rsid w:val="00F4692A"/>
    <w:rsid w:val="00F507C3"/>
    <w:rsid w:val="00F53AE5"/>
    <w:rsid w:val="00F565B4"/>
    <w:rsid w:val="00F57129"/>
    <w:rsid w:val="00F6048A"/>
    <w:rsid w:val="00F60C2A"/>
    <w:rsid w:val="00F6701C"/>
    <w:rsid w:val="00F71BA1"/>
    <w:rsid w:val="00F72B38"/>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81179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811793"/>
    <w:rPr>
      <w:color w:val="808080"/>
    </w:rPr>
  </w:style>
  <w:style w:type="paragraph" w:styleId="Datum">
    <w:name w:val="Date"/>
    <w:basedOn w:val="Normln"/>
    <w:next w:val="Normln"/>
    <w:link w:val="DatumChar"/>
    <w:rsid w:val="00811793"/>
  </w:style>
  <w:style w:type="character" w:customStyle="1" w:styleId="DatumChar">
    <w:name w:val="Datum Char"/>
    <w:basedOn w:val="Standardnpsmoodstavce"/>
    <w:link w:val="Datum"/>
    <w:rsid w:val="008117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66E8326244D589FB9C0435126C483"/>
        <w:category>
          <w:name w:val="Obecné"/>
          <w:gallery w:val="placeholder"/>
        </w:category>
        <w:types>
          <w:type w:val="bbPlcHdr"/>
        </w:types>
        <w:behaviors>
          <w:behavior w:val="content"/>
        </w:behaviors>
        <w:guid w:val="{F102B251-B178-47E0-912C-4D650C7D531A}"/>
      </w:docPartPr>
      <w:docPartBody>
        <w:p w:rsidR="00AA37AF" w:rsidRDefault="00135B2A" w:rsidP="00135B2A">
          <w:pPr>
            <w:pStyle w:val="6D966E8326244D589FB9C0435126C48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C6"/>
    <w:rsid w:val="00135B2A"/>
    <w:rsid w:val="002235C6"/>
    <w:rsid w:val="00714980"/>
    <w:rsid w:val="007E3E4F"/>
    <w:rsid w:val="009734C8"/>
    <w:rsid w:val="00A55038"/>
    <w:rsid w:val="00AA37AF"/>
    <w:rsid w:val="00B67D57"/>
    <w:rsid w:val="00F72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35B2A"/>
    <w:rPr>
      <w:color w:val="808080"/>
    </w:rPr>
  </w:style>
  <w:style w:type="paragraph" w:customStyle="1" w:styleId="6D966E8326244D589FB9C0435126C483">
    <w:name w:val="6D966E8326244D589FB9C0435126C483"/>
    <w:rsid w:val="00135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9</Pages>
  <Words>3592</Words>
  <Characters>21441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125</cp:revision>
  <cp:lastPrinted>2014-07-10T07:42:00Z</cp:lastPrinted>
  <dcterms:created xsi:type="dcterms:W3CDTF">2019-08-14T11:15:00Z</dcterms:created>
  <dcterms:modified xsi:type="dcterms:W3CDTF">2025-04-01T14:14:00Z</dcterms:modified>
</cp:coreProperties>
</file>